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1F" w:rsidRPr="009E1EC4" w:rsidRDefault="00996A04" w:rsidP="00AC3B3D">
      <w:pPr>
        <w:pStyle w:val="Title"/>
        <w:rPr>
          <w:rFonts w:ascii="Times New Roman" w:hAnsi="Times New Roman"/>
          <w:b/>
          <w:sz w:val="40"/>
          <w:szCs w:val="40"/>
        </w:rPr>
      </w:pPr>
      <w:r w:rsidRPr="00996A04">
        <w:rPr>
          <w:rFonts w:ascii="Times New Roman" w:hAnsi="Times New Roman"/>
          <w:b/>
          <w:sz w:val="40"/>
          <w:szCs w:val="40"/>
        </w:rPr>
        <w:t>Saskatchewan Common Mathematics Assessments</w:t>
      </w:r>
      <w:r w:rsidRPr="00996A04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  </w:t>
      </w:r>
      <w:r w:rsidRPr="00996A04">
        <w:rPr>
          <w:rFonts w:ascii="Times New Roman" w:hAnsi="Times New Roman"/>
          <w:b/>
          <w:sz w:val="40"/>
          <w:szCs w:val="40"/>
        </w:rPr>
        <w:t xml:space="preserve"> </w:t>
      </w:r>
      <w:r w:rsidR="00212F1F" w:rsidRPr="009E1EC4">
        <w:rPr>
          <w:rFonts w:ascii="Times New Roman" w:hAnsi="Times New Roman"/>
          <w:b/>
          <w:sz w:val="40"/>
          <w:szCs w:val="40"/>
        </w:rPr>
        <w:t>Pre Assessment</w:t>
      </w:r>
    </w:p>
    <w:p w:rsidR="00212F1F" w:rsidRPr="009E1EC4" w:rsidRDefault="00212F1F" w:rsidP="00AC3B3D">
      <w:pPr>
        <w:rPr>
          <w:rFonts w:ascii="Times New Roman" w:hAnsi="Times New Roman"/>
          <w:sz w:val="28"/>
          <w:szCs w:val="28"/>
          <w:lang w:val="en-US"/>
        </w:rPr>
      </w:pPr>
    </w:p>
    <w:p w:rsidR="00212F1F" w:rsidRPr="00AE3C23" w:rsidRDefault="00212F1F" w:rsidP="00AC3B3D">
      <w:pPr>
        <w:pStyle w:val="Subtitle"/>
        <w:rPr>
          <w:rFonts w:ascii="Segoe UI" w:hAnsi="Segoe UI" w:cs="Segoe UI"/>
          <w:b/>
          <w:i w:val="0"/>
          <w:color w:val="000000"/>
          <w:sz w:val="28"/>
          <w:szCs w:val="28"/>
          <w:lang w:val="en-US"/>
        </w:rPr>
      </w:pPr>
      <w:r w:rsidRPr="00AE3C23">
        <w:rPr>
          <w:rFonts w:ascii="Segoe UI" w:hAnsi="Segoe UI" w:cs="Segoe UI"/>
          <w:b/>
          <w:i w:val="0"/>
          <w:color w:val="000000"/>
          <w:sz w:val="28"/>
          <w:szCs w:val="28"/>
          <w:lang w:val="en-US"/>
        </w:rPr>
        <w:t xml:space="preserve">Outcome:  </w:t>
      </w:r>
      <w:proofErr w:type="gramStart"/>
      <w:r w:rsidRPr="00AE3C23">
        <w:rPr>
          <w:rFonts w:ascii="Segoe UI" w:hAnsi="Segoe UI" w:cs="Segoe UI"/>
          <w:i w:val="0"/>
          <w:color w:val="000000"/>
          <w:sz w:val="28"/>
          <w:szCs w:val="28"/>
          <w:lang w:val="en-US"/>
        </w:rPr>
        <w:t>N3.2  I</w:t>
      </w:r>
      <w:proofErr w:type="gramEnd"/>
      <w:r w:rsidRPr="00AE3C23">
        <w:rPr>
          <w:rFonts w:ascii="Segoe UI" w:hAnsi="Segoe UI" w:cs="Segoe UI"/>
          <w:i w:val="0"/>
          <w:color w:val="000000"/>
          <w:sz w:val="28"/>
          <w:szCs w:val="28"/>
          <w:lang w:val="en-US"/>
        </w:rPr>
        <w:t xml:space="preserve"> can add and subtract whole numbers up to 1000</w:t>
      </w:r>
    </w:p>
    <w:p w:rsidR="00212F1F" w:rsidRPr="00AE3C23" w:rsidRDefault="00861CD2" w:rsidP="009C54C7">
      <w:pPr>
        <w:pStyle w:val="Subtitle"/>
        <w:rPr>
          <w:rFonts w:ascii="Segoe UI" w:hAnsi="Segoe UI" w:cs="Segoe UI"/>
          <w:b/>
          <w:i w:val="0"/>
          <w:color w:val="000000"/>
          <w:sz w:val="28"/>
          <w:szCs w:val="28"/>
          <w:lang w:val="en-US"/>
        </w:rPr>
      </w:pPr>
      <w:r w:rsidRPr="00AE3C23">
        <w:rPr>
          <w:rFonts w:ascii="Segoe UI" w:hAnsi="Segoe UI" w:cs="Segoe UI"/>
          <w:b/>
          <w:i w:val="0"/>
          <w:color w:val="000000"/>
          <w:sz w:val="28"/>
          <w:szCs w:val="28"/>
          <w:lang w:val="en-US"/>
        </w:rPr>
        <w:t xml:space="preserve">Name: </w:t>
      </w:r>
      <w:r w:rsidRPr="00AE3C23">
        <w:rPr>
          <w:rFonts w:ascii="Segoe UI" w:hAnsi="Segoe UI" w:cs="Segoe UI"/>
          <w:b/>
          <w:i w:val="0"/>
          <w:color w:val="000000"/>
          <w:sz w:val="28"/>
          <w:szCs w:val="28"/>
          <w:u w:val="single"/>
          <w:lang w:val="en-US"/>
        </w:rPr>
        <w:t>_______________________________________________________</w:t>
      </w:r>
    </w:p>
    <w:p w:rsidR="00212F1F" w:rsidRPr="00AE3C23" w:rsidRDefault="00212F1F" w:rsidP="005D5E0E">
      <w:pPr>
        <w:rPr>
          <w:rFonts w:ascii="Segoe UI" w:hAnsi="Segoe UI" w:cs="Segoe UI"/>
          <w:sz w:val="24"/>
          <w:szCs w:val="24"/>
        </w:rPr>
      </w:pPr>
    </w:p>
    <w:p w:rsidR="00212F1F" w:rsidRPr="00AE3C23" w:rsidRDefault="00212F1F" w:rsidP="000413BF">
      <w:pPr>
        <w:numPr>
          <w:ilvl w:val="0"/>
          <w:numId w:val="15"/>
        </w:numPr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Solve the following questions.  </w:t>
      </w:r>
    </w:p>
    <w:p w:rsidR="00212F1F" w:rsidRPr="00AE3C23" w:rsidRDefault="00212F1F" w:rsidP="00996A04">
      <w:pPr>
        <w:numPr>
          <w:ilvl w:val="0"/>
          <w:numId w:val="16"/>
        </w:numPr>
        <w:tabs>
          <w:tab w:val="clear" w:pos="1080"/>
          <w:tab w:val="left" w:pos="1440"/>
        </w:tabs>
        <w:ind w:left="144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8 + 6 = __________</w:t>
      </w:r>
    </w:p>
    <w:p w:rsidR="00212F1F" w:rsidRPr="00AE3C23" w:rsidRDefault="00212F1F" w:rsidP="00996A04">
      <w:pPr>
        <w:tabs>
          <w:tab w:val="left" w:pos="1080"/>
        </w:tabs>
        <w:ind w:left="108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b)  Explain which strategy you used.  </w:t>
      </w:r>
    </w:p>
    <w:p w:rsidR="00212F1F" w:rsidRPr="00AE3C23" w:rsidRDefault="00212F1F" w:rsidP="000413BF">
      <w:pPr>
        <w:ind w:left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left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left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left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996A04">
      <w:pPr>
        <w:ind w:left="108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c) 12 - 6 =  ___________                </w:t>
      </w:r>
    </w:p>
    <w:p w:rsidR="00212F1F" w:rsidRPr="00AE3C23" w:rsidRDefault="00212F1F" w:rsidP="00996A04">
      <w:pPr>
        <w:ind w:left="108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d) Explain which strategy you used.  </w:t>
      </w: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</w:p>
    <w:p w:rsidR="00212F1F" w:rsidRPr="00AE3C23" w:rsidRDefault="00996A04" w:rsidP="000413BF">
      <w:pPr>
        <w:ind w:firstLine="72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br w:type="page"/>
      </w: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2.  If 9 + 3 = 12, then 3 + 9 = ____________ </w:t>
      </w:r>
    </w:p>
    <w:p w:rsidR="00212F1F" w:rsidRPr="00AE3C23" w:rsidRDefault="00996A04" w:rsidP="000413BF">
      <w:pPr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53AC106" wp14:editId="3A0BAD24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3048000" cy="1485900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485900"/>
                          <a:chOff x="3690" y="1980"/>
                          <a:chExt cx="4800" cy="2340"/>
                        </a:xfrm>
                      </wpg:grpSpPr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690" y="1980"/>
                            <a:ext cx="1920" cy="23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230" y="231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050" y="2967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590" y="344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950" y="2607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570" y="1980"/>
                            <a:ext cx="1920" cy="23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930" y="231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7650" y="2607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6930" y="326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470" y="3153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830" y="3441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26pt;margin-top:27pt;width:240pt;height:117pt;z-index:251656704" coordorigin="3690,1980" coordsize="480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">
                <v:oval id="Oval 5" o:spid="_x0000_s1027" style="position:absolute;left:3690;top:1980;width:192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6" o:spid="_x0000_s1028" style="position:absolute;left:4230;top:23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/>
                <v:oval id="Oval 7" o:spid="_x0000_s1029" style="position:absolute;left:4050;top:29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<v:oval id="Oval 8" o:spid="_x0000_s1030" style="position:absolute;left:4590;top:344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v:oval id="Oval 9" o:spid="_x0000_s1031" style="position:absolute;left:4950;top:26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<v:oval id="Oval 10" o:spid="_x0000_s1032" style="position:absolute;left:6570;top:1980;width:192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<v:oval id="Oval 11" o:spid="_x0000_s1033" style="position:absolute;left:6930;top:23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<v:oval id="Oval 12" o:spid="_x0000_s1034" style="position:absolute;left:7650;top:260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/>
                <v:oval id="Oval 13" o:spid="_x0000_s1035" style="position:absolute;left:6930;top:326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sYr8A&#10;AADbAAAADwAAAGRycy9kb3ducmV2LnhtbERPTYvCMBC9C/sfwgheRFNdVq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mxivwAAANsAAAAPAAAAAAAAAAAAAAAAAJgCAABkcnMvZG93bnJl&#10;di54bWxQSwUGAAAAAAQABAD1AAAAhAMAAAAA&#10;" fillcolor="black"/>
                <v:oval id="Oval 14" o:spid="_x0000_s1036" style="position:absolute;left:7470;top:315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0Fr8A&#10;AADbAAAADwAAAGRycy9kb3ducmV2LnhtbERPTYvCMBC9C/sfwgheRFNlV6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r/QWvwAAANsAAAAPAAAAAAAAAAAAAAAAAJgCAABkcnMvZG93bnJl&#10;di54bWxQSwUGAAAAAAQABAD1AAAAhAMAAAAA&#10;" fillcolor="black"/>
                <v:oval id="Oval 15" o:spid="_x0000_s1037" style="position:absolute;left:7830;top:344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Rjb8A&#10;AADbAAAADwAAAGRycy9kb3ducmV2LnhtbERPTYvCMBC9L/gfwgheFk0VFKlGkYLi1a4Hj2MztsVm&#10;UpJo239vFhb2No/3Odt9bxrxJudrywrmswQEcWF1zaWC689xugbhA7LGxjIpGMjDfjf62mKqbccX&#10;euehFDGEfYoKqhDaVEpfVGTQz2xLHLmHdQZDhK6U2mEXw00jF0mykgZrjg0VtpRVVDzzl1Hgvtsh&#10;G87ZcX7nU77s1vq2umqlJuP+sAERqA//4j/3Wcf5S/j9JR4gd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1GNvwAAANsAAAAPAAAAAAAAAAAAAAAAAJgCAABkcnMvZG93bnJl&#10;di54bWxQSwUGAAAAAAQABAD1AAAAhAMAAAAA&#10;" fillcolor="black"/>
              </v:group>
            </w:pict>
          </mc:Fallback>
        </mc:AlternateContent>
      </w:r>
      <w:r w:rsidR="00212F1F" w:rsidRPr="00AE3C23">
        <w:rPr>
          <w:rFonts w:ascii="Segoe UI" w:hAnsi="Segoe UI" w:cs="Segoe UI"/>
          <w:sz w:val="32"/>
          <w:szCs w:val="32"/>
        </w:rPr>
        <w:tab/>
        <w:t xml:space="preserve">3.  Use this picture.  </w:t>
      </w: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numPr>
          <w:ilvl w:val="1"/>
          <w:numId w:val="15"/>
        </w:numPr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Write 2 addition facts for this picture.</w:t>
      </w:r>
    </w:p>
    <w:p w:rsidR="00212F1F" w:rsidRPr="00AE3C23" w:rsidRDefault="00212F1F" w:rsidP="000413BF">
      <w:pPr>
        <w:ind w:left="144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tabs>
          <w:tab w:val="left" w:pos="4425"/>
        </w:tabs>
        <w:ind w:firstLine="720"/>
        <w:jc w:val="center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_______ + _________ = __________</w:t>
      </w:r>
    </w:p>
    <w:p w:rsidR="00212F1F" w:rsidRPr="00AE3C23" w:rsidRDefault="00212F1F" w:rsidP="000413BF">
      <w:pPr>
        <w:tabs>
          <w:tab w:val="left" w:pos="4425"/>
        </w:tabs>
        <w:ind w:firstLine="720"/>
        <w:jc w:val="center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jc w:val="center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_______ + _________ = __________</w:t>
      </w:r>
    </w:p>
    <w:p w:rsidR="00212F1F" w:rsidRPr="00AE3C23" w:rsidRDefault="00212F1F" w:rsidP="000413BF">
      <w:pPr>
        <w:ind w:firstLine="720"/>
        <w:jc w:val="center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numPr>
          <w:ilvl w:val="1"/>
          <w:numId w:val="15"/>
        </w:numPr>
        <w:tabs>
          <w:tab w:val="left" w:pos="4425"/>
        </w:tabs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Write 2 subtraction facts for this picture.</w:t>
      </w:r>
    </w:p>
    <w:p w:rsidR="00212F1F" w:rsidRPr="00AE3C23" w:rsidRDefault="00212F1F" w:rsidP="000413BF">
      <w:pPr>
        <w:tabs>
          <w:tab w:val="left" w:pos="4425"/>
        </w:tabs>
        <w:ind w:left="144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jc w:val="center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_______ - _________ = __________</w:t>
      </w:r>
    </w:p>
    <w:p w:rsidR="00212F1F" w:rsidRPr="00AE3C23" w:rsidRDefault="00212F1F" w:rsidP="000413BF">
      <w:pPr>
        <w:ind w:firstLine="720"/>
        <w:jc w:val="center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ind w:firstLine="720"/>
        <w:jc w:val="center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_______-  _________ = __________</w:t>
      </w:r>
    </w:p>
    <w:p w:rsidR="00212F1F" w:rsidRPr="00AE3C23" w:rsidRDefault="00212F1F" w:rsidP="000413BF">
      <w:pPr>
        <w:tabs>
          <w:tab w:val="left" w:pos="4425"/>
        </w:tabs>
        <w:ind w:firstLine="72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3279D9">
      <w:pPr>
        <w:tabs>
          <w:tab w:val="left" w:pos="2160"/>
          <w:tab w:val="left" w:pos="2880"/>
        </w:tabs>
        <w:ind w:left="1080" w:hanging="36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br w:type="page"/>
      </w:r>
      <w:r w:rsidRPr="00AE3C23">
        <w:rPr>
          <w:rFonts w:ascii="Segoe UI" w:hAnsi="Segoe UI" w:cs="Segoe UI"/>
          <w:sz w:val="32"/>
          <w:szCs w:val="32"/>
        </w:rPr>
        <w:lastRenderedPageBreak/>
        <w:t xml:space="preserve">4. Solve the following question. Show your work and explain your strategy.  </w:t>
      </w:r>
      <w:r w:rsidRPr="00AE3C23">
        <w:rPr>
          <w:rFonts w:ascii="Segoe UI" w:hAnsi="Segoe UI" w:cs="Segoe UI"/>
          <w:sz w:val="32"/>
          <w:szCs w:val="32"/>
        </w:rPr>
        <w:tab/>
        <w:t>23 + 46 = ___________</w:t>
      </w:r>
    </w:p>
    <w:p w:rsidR="00212F1F" w:rsidRPr="00AE3C23" w:rsidRDefault="00212F1F" w:rsidP="000413BF">
      <w:pPr>
        <w:ind w:firstLine="72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ab/>
      </w:r>
      <w:r w:rsidRPr="00AE3C23">
        <w:rPr>
          <w:rFonts w:ascii="Segoe UI" w:hAnsi="Segoe UI" w:cs="Segoe UI"/>
          <w:sz w:val="32"/>
          <w:szCs w:val="32"/>
        </w:rPr>
        <w:tab/>
      </w: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996A04">
      <w:pPr>
        <w:ind w:left="1080" w:hanging="36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5. Solve the following question. Show your work and explain your strategy.  </w:t>
      </w:r>
      <w:r w:rsidRPr="00AE3C23">
        <w:rPr>
          <w:rFonts w:ascii="Segoe UI" w:hAnsi="Segoe UI" w:cs="Segoe UI"/>
          <w:sz w:val="32"/>
          <w:szCs w:val="32"/>
        </w:rPr>
        <w:tab/>
      </w:r>
      <w:r w:rsidRPr="00AE3C23">
        <w:rPr>
          <w:rFonts w:ascii="Segoe UI" w:hAnsi="Segoe UI" w:cs="Segoe UI"/>
          <w:sz w:val="32"/>
          <w:szCs w:val="32"/>
        </w:rPr>
        <w:tab/>
        <w:t>48 – 17 = ___________</w:t>
      </w: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144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6.  If 80 + 50 = 130 what is 130 – 50= __________ </w:t>
      </w: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996A04">
      <w:pPr>
        <w:pStyle w:val="ListParagraph"/>
        <w:ind w:left="1080" w:hanging="36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7. If 6 + 0 = 6 and 6 – 0 = 6, what do you know about adding and subtracting with zero? </w:t>
      </w: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3279D9">
      <w:pPr>
        <w:pStyle w:val="ListParagraph"/>
        <w:numPr>
          <w:ilvl w:val="0"/>
          <w:numId w:val="20"/>
        </w:numPr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Estimate. </w:t>
      </w: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 </w:t>
      </w:r>
    </w:p>
    <w:p w:rsidR="00212F1F" w:rsidRPr="00AE3C23" w:rsidRDefault="00212F1F" w:rsidP="000413BF">
      <w:pPr>
        <w:pStyle w:val="ListParagraph"/>
        <w:numPr>
          <w:ilvl w:val="0"/>
          <w:numId w:val="17"/>
        </w:numPr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28 +  43 =  _________</w:t>
      </w:r>
    </w:p>
    <w:p w:rsidR="00212F1F" w:rsidRPr="00AE3C23" w:rsidRDefault="00212F1F" w:rsidP="00AE3C23">
      <w:pPr>
        <w:pStyle w:val="ListParagraph"/>
        <w:ind w:left="126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Show your thinking.</w:t>
      </w: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b) 62 – 19 = ___________</w:t>
      </w:r>
    </w:p>
    <w:p w:rsidR="00212F1F" w:rsidRPr="00AE3C23" w:rsidRDefault="00212F1F" w:rsidP="00AE3C23">
      <w:pPr>
        <w:pStyle w:val="ListParagraph"/>
        <w:ind w:left="126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Show your thinking.</w:t>
      </w: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996A04">
      <w:pPr>
        <w:ind w:left="1080" w:hanging="36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br w:type="page"/>
      </w:r>
      <w:r w:rsidRPr="00AE3C23">
        <w:rPr>
          <w:rFonts w:ascii="Segoe UI" w:hAnsi="Segoe UI" w:cs="Segoe UI"/>
          <w:sz w:val="32"/>
          <w:szCs w:val="32"/>
        </w:rPr>
        <w:lastRenderedPageBreak/>
        <w:t xml:space="preserve">9. Add or subtract. Show your work and explain your strategy.  </w:t>
      </w:r>
    </w:p>
    <w:p w:rsidR="00212F1F" w:rsidRPr="00AE3C23" w:rsidRDefault="00212F1F" w:rsidP="00996A04">
      <w:pPr>
        <w:ind w:left="630" w:firstLine="720"/>
        <w:rPr>
          <w:rFonts w:ascii="Segoe UI" w:hAnsi="Segoe UI" w:cs="Segoe UI"/>
          <w:sz w:val="32"/>
          <w:szCs w:val="32"/>
        </w:rPr>
      </w:pPr>
      <w:proofErr w:type="gramStart"/>
      <w:r w:rsidRPr="00AE3C23">
        <w:rPr>
          <w:rFonts w:ascii="Segoe UI" w:hAnsi="Segoe UI" w:cs="Segoe UI"/>
          <w:sz w:val="32"/>
          <w:szCs w:val="32"/>
        </w:rPr>
        <w:t>a</w:t>
      </w:r>
      <w:proofErr w:type="gramEnd"/>
      <w:r w:rsidRPr="00AE3C23">
        <w:rPr>
          <w:rFonts w:ascii="Segoe UI" w:hAnsi="Segoe UI" w:cs="Segoe UI"/>
          <w:sz w:val="32"/>
          <w:szCs w:val="32"/>
        </w:rPr>
        <w:t>)  351 + 237 = ___________</w:t>
      </w:r>
    </w:p>
    <w:p w:rsidR="00212F1F" w:rsidRPr="00AE3C23" w:rsidRDefault="00212F1F" w:rsidP="00F10344">
      <w:pPr>
        <w:ind w:firstLine="72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ab/>
      </w:r>
      <w:r w:rsidRPr="00AE3C23">
        <w:rPr>
          <w:rFonts w:ascii="Segoe UI" w:hAnsi="Segoe UI" w:cs="Segoe UI"/>
          <w:sz w:val="32"/>
          <w:szCs w:val="32"/>
        </w:rPr>
        <w:tab/>
      </w:r>
    </w:p>
    <w:p w:rsidR="00212F1F" w:rsidRPr="00AE3C23" w:rsidRDefault="00212F1F" w:rsidP="003279D9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3279D9">
      <w:pPr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996A04">
      <w:pPr>
        <w:pStyle w:val="ListParagraph"/>
        <w:ind w:left="630" w:firstLine="72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b) 876 – 454  = ___________</w:t>
      </w:r>
    </w:p>
    <w:p w:rsidR="00212F1F" w:rsidRPr="00AE3C23" w:rsidRDefault="00212F1F" w:rsidP="003279D9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ind w:left="855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996A04">
      <w:pPr>
        <w:pStyle w:val="ListParagraph"/>
        <w:numPr>
          <w:ilvl w:val="0"/>
          <w:numId w:val="21"/>
        </w:numPr>
        <w:tabs>
          <w:tab w:val="clear" w:pos="1125"/>
          <w:tab w:val="num" w:pos="1260"/>
        </w:tabs>
        <w:ind w:left="1260" w:right="450" w:hanging="54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 xml:space="preserve">Nancy picked 27 apples on Monday and 36 on Tuesday.   </w:t>
      </w:r>
    </w:p>
    <w:p w:rsidR="00212F1F" w:rsidRPr="00AE3C23" w:rsidRDefault="00212F1F" w:rsidP="009E1EC4">
      <w:pPr>
        <w:pStyle w:val="ListParagraph"/>
        <w:numPr>
          <w:ilvl w:val="1"/>
          <w:numId w:val="21"/>
        </w:numPr>
        <w:ind w:right="27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How many apples did she pick altogether?  Show your work.</w:t>
      </w: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  <w:bookmarkStart w:id="0" w:name="_GoBack"/>
      <w:bookmarkEnd w:id="0"/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0413BF">
      <w:pPr>
        <w:pStyle w:val="ListParagraph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861CD2">
      <w:pPr>
        <w:pStyle w:val="ListParagraph"/>
        <w:ind w:left="1890" w:hanging="450"/>
        <w:rPr>
          <w:rFonts w:ascii="Segoe UI" w:hAnsi="Segoe UI" w:cs="Segoe UI"/>
          <w:sz w:val="32"/>
          <w:szCs w:val="32"/>
        </w:rPr>
      </w:pPr>
      <w:r w:rsidRPr="00AE3C23">
        <w:rPr>
          <w:rFonts w:ascii="Segoe UI" w:hAnsi="Segoe UI" w:cs="Segoe UI"/>
          <w:sz w:val="32"/>
          <w:szCs w:val="32"/>
        </w:rPr>
        <w:t>b)  Which day did she pick the most?  How many more did she pick that day?  Show your work.</w:t>
      </w:r>
    </w:p>
    <w:p w:rsidR="00212F1F" w:rsidRPr="00AE3C23" w:rsidRDefault="00212F1F" w:rsidP="000413BF">
      <w:pPr>
        <w:pStyle w:val="ListParagraph"/>
        <w:ind w:left="1080"/>
        <w:rPr>
          <w:rFonts w:ascii="Segoe UI" w:hAnsi="Segoe UI" w:cs="Segoe UI"/>
          <w:sz w:val="32"/>
          <w:szCs w:val="32"/>
        </w:rPr>
      </w:pPr>
    </w:p>
    <w:p w:rsidR="00212F1F" w:rsidRPr="00AE3C23" w:rsidRDefault="00212F1F" w:rsidP="006A1AE6">
      <w:pPr>
        <w:pStyle w:val="ListParagraph"/>
        <w:ind w:left="0"/>
        <w:rPr>
          <w:rFonts w:ascii="Segoe UI" w:hAnsi="Segoe UI" w:cs="Segoe UI"/>
          <w:sz w:val="32"/>
          <w:szCs w:val="32"/>
        </w:rPr>
      </w:pPr>
    </w:p>
    <w:sectPr w:rsidR="00212F1F" w:rsidRPr="00AE3C23" w:rsidSect="009C54C7">
      <w:pgSz w:w="12240" w:h="15840"/>
      <w:pgMar w:top="1440" w:right="1440" w:bottom="1440" w:left="117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D2" w:rsidRDefault="00861CD2" w:rsidP="007A5FD2">
      <w:pPr>
        <w:spacing w:after="0" w:line="240" w:lineRule="auto"/>
      </w:pPr>
      <w:r>
        <w:separator/>
      </w:r>
    </w:p>
  </w:endnote>
  <w:endnote w:type="continuationSeparator" w:id="0">
    <w:p w:rsidR="00861CD2" w:rsidRDefault="00861CD2" w:rsidP="007A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D2" w:rsidRDefault="00861CD2" w:rsidP="007A5FD2">
      <w:pPr>
        <w:spacing w:after="0" w:line="240" w:lineRule="auto"/>
      </w:pPr>
      <w:r>
        <w:separator/>
      </w:r>
    </w:p>
  </w:footnote>
  <w:footnote w:type="continuationSeparator" w:id="0">
    <w:p w:rsidR="00861CD2" w:rsidRDefault="00861CD2" w:rsidP="007A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22"/>
    <w:multiLevelType w:val="hybridMultilevel"/>
    <w:tmpl w:val="D16EE682"/>
    <w:lvl w:ilvl="0" w:tplc="483CA86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524FBD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B478E2"/>
    <w:multiLevelType w:val="hybridMultilevel"/>
    <w:tmpl w:val="664AABC8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D9796A"/>
    <w:multiLevelType w:val="hybridMultilevel"/>
    <w:tmpl w:val="27182FA8"/>
    <w:lvl w:ilvl="0" w:tplc="68CA94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BD2E9E"/>
    <w:multiLevelType w:val="multilevel"/>
    <w:tmpl w:val="D16EE68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125470"/>
    <w:multiLevelType w:val="hybridMultilevel"/>
    <w:tmpl w:val="1728CDAE"/>
    <w:lvl w:ilvl="0" w:tplc="C9A6654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7A3EAC"/>
    <w:multiLevelType w:val="hybridMultilevel"/>
    <w:tmpl w:val="6AFCC24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533AE4"/>
    <w:multiLevelType w:val="hybridMultilevel"/>
    <w:tmpl w:val="8C447D16"/>
    <w:lvl w:ilvl="0" w:tplc="E4345E5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F05E3F"/>
    <w:multiLevelType w:val="hybridMultilevel"/>
    <w:tmpl w:val="050877A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BB2A72"/>
    <w:multiLevelType w:val="hybridMultilevel"/>
    <w:tmpl w:val="9D4298B6"/>
    <w:lvl w:ilvl="0" w:tplc="A718E558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55B607D"/>
    <w:multiLevelType w:val="hybridMultilevel"/>
    <w:tmpl w:val="E3EC5752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2CD91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8D954AA"/>
    <w:multiLevelType w:val="hybridMultilevel"/>
    <w:tmpl w:val="842AE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54497"/>
    <w:multiLevelType w:val="hybridMultilevel"/>
    <w:tmpl w:val="3BC433FC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C42115"/>
    <w:multiLevelType w:val="multilevel"/>
    <w:tmpl w:val="CEC61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89E1024"/>
    <w:multiLevelType w:val="multilevel"/>
    <w:tmpl w:val="B4304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64CC1"/>
    <w:multiLevelType w:val="hybridMultilevel"/>
    <w:tmpl w:val="F9189B98"/>
    <w:lvl w:ilvl="0" w:tplc="6008769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>
    <w:nsid w:val="55FE2FCE"/>
    <w:multiLevelType w:val="hybridMultilevel"/>
    <w:tmpl w:val="9E7EF358"/>
    <w:lvl w:ilvl="0" w:tplc="4B86D3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A53739C"/>
    <w:multiLevelType w:val="hybridMultilevel"/>
    <w:tmpl w:val="8794D54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F40652"/>
    <w:multiLevelType w:val="hybridMultilevel"/>
    <w:tmpl w:val="7EEC9DF0"/>
    <w:lvl w:ilvl="0" w:tplc="90860C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6E708A9"/>
    <w:multiLevelType w:val="hybridMultilevel"/>
    <w:tmpl w:val="19E2786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0148C8"/>
    <w:multiLevelType w:val="hybridMultilevel"/>
    <w:tmpl w:val="A30ED84E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E31E6"/>
    <w:multiLevelType w:val="hybridMultilevel"/>
    <w:tmpl w:val="A044CD7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08748D"/>
    <w:multiLevelType w:val="multilevel"/>
    <w:tmpl w:val="232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C31F7"/>
    <w:multiLevelType w:val="hybridMultilevel"/>
    <w:tmpl w:val="A0042EE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21"/>
  </w:num>
  <w:num w:numId="5">
    <w:abstractNumId w:val="18"/>
  </w:num>
  <w:num w:numId="6">
    <w:abstractNumId w:val="25"/>
  </w:num>
  <w:num w:numId="7">
    <w:abstractNumId w:val="15"/>
  </w:num>
  <w:num w:numId="8">
    <w:abstractNumId w:val="10"/>
  </w:num>
  <w:num w:numId="9">
    <w:abstractNumId w:val="17"/>
  </w:num>
  <w:num w:numId="10">
    <w:abstractNumId w:val="4"/>
  </w:num>
  <w:num w:numId="11">
    <w:abstractNumId w:val="7"/>
  </w:num>
  <w:num w:numId="12">
    <w:abstractNumId w:val="1"/>
  </w:num>
  <w:num w:numId="13">
    <w:abstractNumId w:val="14"/>
  </w:num>
  <w:num w:numId="14">
    <w:abstractNumId w:val="13"/>
  </w:num>
  <w:num w:numId="15">
    <w:abstractNumId w:val="9"/>
  </w:num>
  <w:num w:numId="16">
    <w:abstractNumId w:val="19"/>
  </w:num>
  <w:num w:numId="17">
    <w:abstractNumId w:val="16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26"/>
  </w:num>
  <w:num w:numId="23">
    <w:abstractNumId w:val="20"/>
  </w:num>
  <w:num w:numId="24">
    <w:abstractNumId w:val="12"/>
  </w:num>
  <w:num w:numId="25">
    <w:abstractNumId w:val="24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10"/>
    <w:rsid w:val="000261A5"/>
    <w:rsid w:val="000413BF"/>
    <w:rsid w:val="000C12FB"/>
    <w:rsid w:val="00127535"/>
    <w:rsid w:val="00156A96"/>
    <w:rsid w:val="00167803"/>
    <w:rsid w:val="001A3FEE"/>
    <w:rsid w:val="001A6DAC"/>
    <w:rsid w:val="00212F1F"/>
    <w:rsid w:val="00253724"/>
    <w:rsid w:val="002B22CE"/>
    <w:rsid w:val="002F55FA"/>
    <w:rsid w:val="003279D9"/>
    <w:rsid w:val="0033605F"/>
    <w:rsid w:val="00351C2D"/>
    <w:rsid w:val="00373BF9"/>
    <w:rsid w:val="00397310"/>
    <w:rsid w:val="003A2E73"/>
    <w:rsid w:val="003A7417"/>
    <w:rsid w:val="003B3EDF"/>
    <w:rsid w:val="003C423C"/>
    <w:rsid w:val="003E0E76"/>
    <w:rsid w:val="003E5C48"/>
    <w:rsid w:val="00422C16"/>
    <w:rsid w:val="0046091A"/>
    <w:rsid w:val="00480882"/>
    <w:rsid w:val="00496EB5"/>
    <w:rsid w:val="004E211C"/>
    <w:rsid w:val="00582FB2"/>
    <w:rsid w:val="0058353F"/>
    <w:rsid w:val="005A0041"/>
    <w:rsid w:val="005D1AB2"/>
    <w:rsid w:val="005D5E0E"/>
    <w:rsid w:val="005E5DF3"/>
    <w:rsid w:val="006029AF"/>
    <w:rsid w:val="00643EA3"/>
    <w:rsid w:val="00651145"/>
    <w:rsid w:val="0068556D"/>
    <w:rsid w:val="00697199"/>
    <w:rsid w:val="006A1AE6"/>
    <w:rsid w:val="007033EA"/>
    <w:rsid w:val="00744C8B"/>
    <w:rsid w:val="00761784"/>
    <w:rsid w:val="007A5FD2"/>
    <w:rsid w:val="007E460E"/>
    <w:rsid w:val="007F16E1"/>
    <w:rsid w:val="00844527"/>
    <w:rsid w:val="0085602F"/>
    <w:rsid w:val="00856261"/>
    <w:rsid w:val="00861CD2"/>
    <w:rsid w:val="00876944"/>
    <w:rsid w:val="00880938"/>
    <w:rsid w:val="008C169F"/>
    <w:rsid w:val="008D152B"/>
    <w:rsid w:val="008F622D"/>
    <w:rsid w:val="0098048F"/>
    <w:rsid w:val="00996A04"/>
    <w:rsid w:val="009A67B0"/>
    <w:rsid w:val="009B5AE0"/>
    <w:rsid w:val="009C5215"/>
    <w:rsid w:val="009C54C7"/>
    <w:rsid w:val="009D2E15"/>
    <w:rsid w:val="009E1EC4"/>
    <w:rsid w:val="00A27C6D"/>
    <w:rsid w:val="00A408CB"/>
    <w:rsid w:val="00A425CE"/>
    <w:rsid w:val="00A74CE5"/>
    <w:rsid w:val="00AB1AF1"/>
    <w:rsid w:val="00AC3B3D"/>
    <w:rsid w:val="00AD76EB"/>
    <w:rsid w:val="00AE3C23"/>
    <w:rsid w:val="00AF4CD8"/>
    <w:rsid w:val="00B4083D"/>
    <w:rsid w:val="00B50F26"/>
    <w:rsid w:val="00BC1234"/>
    <w:rsid w:val="00C87FBF"/>
    <w:rsid w:val="00C93F7B"/>
    <w:rsid w:val="00C9679C"/>
    <w:rsid w:val="00D2369D"/>
    <w:rsid w:val="00D242A8"/>
    <w:rsid w:val="00D83988"/>
    <w:rsid w:val="00DF5C8B"/>
    <w:rsid w:val="00E14F1B"/>
    <w:rsid w:val="00E320A9"/>
    <w:rsid w:val="00E90455"/>
    <w:rsid w:val="00EF20D4"/>
    <w:rsid w:val="00F07EE0"/>
    <w:rsid w:val="00F10344"/>
    <w:rsid w:val="00F30077"/>
    <w:rsid w:val="00F75AAE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96A04"/>
    <w:pPr>
      <w:pBdr>
        <w:top w:val="single" w:sz="8" w:space="0" w:color="00B050"/>
        <w:left w:val="single" w:sz="8" w:space="0" w:color="00B050"/>
        <w:bottom w:val="single" w:sz="8" w:space="0" w:color="00B050"/>
        <w:right w:val="single" w:sz="8" w:space="0" w:color="00B050"/>
      </w:pBdr>
      <w:shd w:val="clear" w:color="auto" w:fill="BCFFDA"/>
      <w:spacing w:before="480" w:after="100" w:line="269" w:lineRule="auto"/>
      <w:contextualSpacing/>
      <w:outlineLvl w:val="0"/>
    </w:pPr>
    <w:rPr>
      <w:rFonts w:ascii="Candara" w:eastAsia="Times New Roman" w:hAnsi="Candara"/>
      <w:b/>
      <w:bCs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5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96A04"/>
    <w:rPr>
      <w:rFonts w:ascii="Candara" w:eastAsia="Times New Roman" w:hAnsi="Candara"/>
      <w:b/>
      <w:bCs/>
      <w:shd w:val="clear" w:color="auto" w:fill="BCFFDA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96A04"/>
    <w:pPr>
      <w:pBdr>
        <w:top w:val="single" w:sz="8" w:space="0" w:color="00B050"/>
        <w:left w:val="single" w:sz="8" w:space="0" w:color="00B050"/>
        <w:bottom w:val="single" w:sz="8" w:space="0" w:color="00B050"/>
        <w:right w:val="single" w:sz="8" w:space="0" w:color="00B050"/>
      </w:pBdr>
      <w:shd w:val="clear" w:color="auto" w:fill="BCFFDA"/>
      <w:spacing w:before="480" w:after="100" w:line="269" w:lineRule="auto"/>
      <w:contextualSpacing/>
      <w:outlineLvl w:val="0"/>
    </w:pPr>
    <w:rPr>
      <w:rFonts w:ascii="Candara" w:eastAsia="Times New Roman" w:hAnsi="Candara"/>
      <w:b/>
      <w:bCs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5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96A04"/>
    <w:rPr>
      <w:rFonts w:ascii="Candara" w:eastAsia="Times New Roman" w:hAnsi="Candara"/>
      <w:b/>
      <w:bCs/>
      <w:shd w:val="clear" w:color="auto" w:fill="BCFFD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8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Saskatchewan Common Mathematics Assessments  (Pre/Post) Assessment</vt:lpstr>
    </vt:vector>
  </TitlesOfParts>
  <Company>Prairie South School Division No.210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Common Mathematics Assessments  (Pre/Post) Assessment</dc:title>
  <dc:subject/>
  <dc:creator>hall.david</dc:creator>
  <cp:keywords/>
  <dc:description/>
  <cp:lastModifiedBy>feicht.karen</cp:lastModifiedBy>
  <cp:revision>2</cp:revision>
  <cp:lastPrinted>2011-08-26T20:26:00Z</cp:lastPrinted>
  <dcterms:created xsi:type="dcterms:W3CDTF">2011-08-26T20:29:00Z</dcterms:created>
  <dcterms:modified xsi:type="dcterms:W3CDTF">2011-08-26T20:29:00Z</dcterms:modified>
</cp:coreProperties>
</file>